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6C67" w14:textId="77777777" w:rsidR="00CF3DB4" w:rsidRPr="00E16A19" w:rsidRDefault="002D4168" w:rsidP="00E16A19">
      <w:pPr>
        <w:spacing w:line="360" w:lineRule="auto"/>
        <w:jc w:val="center"/>
        <w:rPr>
          <w:rFonts w:ascii="Times New Roman" w:hAnsi="Times New Roman" w:cs="Times New Roman"/>
          <w:b/>
          <w:color w:val="000000"/>
          <w:lang w:val="sl-SI"/>
        </w:rPr>
      </w:pPr>
      <w:r w:rsidRPr="00E16A19">
        <w:rPr>
          <w:rFonts w:ascii="Times New Roman" w:hAnsi="Times New Roman" w:cs="Times New Roman"/>
        </w:rPr>
        <w:br w:type="textWrapping" w:clear="all"/>
      </w:r>
    </w:p>
    <w:p w14:paraId="271E68C9" w14:textId="7E8ADE1E" w:rsidR="00E16A19" w:rsidRPr="00266010" w:rsidRDefault="00D21106" w:rsidP="00E16A19">
      <w:pPr>
        <w:spacing w:before="80" w:after="80" w:line="360" w:lineRule="auto"/>
        <w:jc w:val="center"/>
        <w:rPr>
          <w:rFonts w:ascii="Times New Roman" w:hAnsi="Times New Roman" w:cs="Times New Roman"/>
          <w:b/>
          <w:bCs/>
          <w:color w:val="000000"/>
          <w:sz w:val="36"/>
          <w:szCs w:val="30"/>
          <w:lang w:val="sl-SI"/>
        </w:rPr>
      </w:pPr>
      <w:r>
        <w:rPr>
          <w:rFonts w:ascii="Times New Roman" w:hAnsi="Times New Roman" w:cs="Times New Roman"/>
          <w:b/>
          <w:bCs/>
          <w:color w:val="000000"/>
          <w:sz w:val="36"/>
          <w:szCs w:val="30"/>
          <w:lang w:val="sl-SI"/>
        </w:rPr>
        <w:t>Prijavnica</w:t>
      </w:r>
      <w:r w:rsidR="006424E3">
        <w:rPr>
          <w:rFonts w:ascii="Times New Roman" w:hAnsi="Times New Roman" w:cs="Times New Roman"/>
          <w:b/>
          <w:bCs/>
          <w:color w:val="000000"/>
          <w:sz w:val="36"/>
          <w:szCs w:val="30"/>
          <w:lang w:val="sl-SI"/>
        </w:rPr>
        <w:t xml:space="preserve"> za sodelovanje v natečaju</w:t>
      </w:r>
    </w:p>
    <w:p w14:paraId="4016C6B8" w14:textId="593A8C69" w:rsidR="003B3423" w:rsidRPr="003B3423" w:rsidRDefault="00E16A19" w:rsidP="003B3423">
      <w:pPr>
        <w:spacing w:before="80" w:after="80" w:line="360" w:lineRule="auto"/>
        <w:jc w:val="center"/>
        <w:rPr>
          <w:rFonts w:ascii="Times New Roman" w:hAnsi="Times New Roman" w:cs="Times New Roman"/>
          <w:color w:val="000000"/>
          <w:sz w:val="32"/>
          <w:lang w:val="sl-SI"/>
        </w:rPr>
      </w:pPr>
      <w:r w:rsidRPr="00266010">
        <w:rPr>
          <w:rFonts w:ascii="Times New Roman" w:hAnsi="Times New Roman" w:cs="Times New Roman"/>
          <w:color w:val="000000"/>
          <w:sz w:val="32"/>
          <w:lang w:val="sl-SI"/>
        </w:rPr>
        <w:t>»</w:t>
      </w:r>
      <w:r w:rsidR="00266010">
        <w:rPr>
          <w:rFonts w:ascii="Times New Roman" w:hAnsi="Times New Roman" w:cs="Times New Roman"/>
          <w:b/>
          <w:bCs/>
          <w:color w:val="000000"/>
          <w:sz w:val="36"/>
          <w:szCs w:val="30"/>
          <w:lang w:val="sl-SI"/>
        </w:rPr>
        <w:t>INKUBATOR PRILOŽNOSTI</w:t>
      </w:r>
      <w:r w:rsidRPr="00266010">
        <w:rPr>
          <w:rFonts w:ascii="Times New Roman" w:hAnsi="Times New Roman" w:cs="Times New Roman"/>
          <w:b/>
          <w:bCs/>
          <w:color w:val="000000"/>
          <w:sz w:val="36"/>
          <w:szCs w:val="30"/>
          <w:lang w:val="sl-SI"/>
        </w:rPr>
        <w:t xml:space="preserve"> 20</w:t>
      </w:r>
      <w:r w:rsidR="00CC5999">
        <w:rPr>
          <w:rFonts w:ascii="Times New Roman" w:hAnsi="Times New Roman" w:cs="Times New Roman"/>
          <w:b/>
          <w:bCs/>
          <w:color w:val="000000"/>
          <w:sz w:val="36"/>
          <w:szCs w:val="30"/>
          <w:lang w:val="sl-SI"/>
        </w:rPr>
        <w:t>21</w:t>
      </w:r>
      <w:r w:rsidRPr="00266010">
        <w:rPr>
          <w:rFonts w:ascii="Times New Roman" w:hAnsi="Times New Roman" w:cs="Times New Roman"/>
          <w:color w:val="000000"/>
          <w:sz w:val="32"/>
          <w:lang w:val="sl-SI"/>
        </w:rPr>
        <w:t>«</w:t>
      </w:r>
    </w:p>
    <w:p w14:paraId="0D47062E" w14:textId="77777777" w:rsidR="001D657C" w:rsidRDefault="001D657C" w:rsidP="003B3423">
      <w:pPr>
        <w:spacing w:line="360" w:lineRule="auto"/>
        <w:jc w:val="both"/>
        <w:rPr>
          <w:rFonts w:ascii="Times New Roman" w:hAnsi="Times New Roman" w:cs="Times New Roman"/>
          <w:b/>
          <w:bCs/>
          <w:color w:val="000000"/>
          <w:szCs w:val="22"/>
          <w:lang w:val="sl-SI"/>
        </w:rPr>
      </w:pPr>
    </w:p>
    <w:p w14:paraId="44D26326" w14:textId="77777777" w:rsidR="003B3423" w:rsidRPr="003B3423" w:rsidRDefault="003B3423" w:rsidP="003B3423">
      <w:pPr>
        <w:spacing w:line="360" w:lineRule="auto"/>
        <w:jc w:val="both"/>
        <w:rPr>
          <w:rFonts w:ascii="Times New Roman" w:hAnsi="Times New Roman" w:cs="Times New Roman"/>
          <w:sz w:val="22"/>
          <w:szCs w:val="20"/>
          <w:lang w:val="sl-SI"/>
        </w:rPr>
      </w:pPr>
      <w:r w:rsidRPr="003B3423">
        <w:rPr>
          <w:rFonts w:ascii="Times New Roman" w:hAnsi="Times New Roman" w:cs="Times New Roman"/>
          <w:b/>
          <w:bCs/>
          <w:color w:val="000000"/>
          <w:szCs w:val="22"/>
          <w:lang w:val="sl-SI"/>
        </w:rPr>
        <w:t>Pogoji sodelovanja in prenos intelektualne lastnine</w:t>
      </w:r>
    </w:p>
    <w:p w14:paraId="56328EA2" w14:textId="77777777" w:rsidR="003B3423" w:rsidRPr="003B3423" w:rsidRDefault="003B3423" w:rsidP="003B3423">
      <w:pPr>
        <w:spacing w:after="120" w:line="360" w:lineRule="auto"/>
        <w:jc w:val="both"/>
        <w:rPr>
          <w:rFonts w:ascii="Times New Roman" w:hAnsi="Times New Roman" w:cs="Times New Roman"/>
          <w:sz w:val="22"/>
          <w:szCs w:val="20"/>
          <w:lang w:val="sl-SI"/>
        </w:rPr>
      </w:pPr>
      <w:r w:rsidRPr="003B3423">
        <w:rPr>
          <w:rFonts w:ascii="Times New Roman" w:hAnsi="Times New Roman" w:cs="Times New Roman"/>
          <w:color w:val="000000"/>
          <w:szCs w:val="22"/>
          <w:lang w:val="sl-SI"/>
        </w:rPr>
        <w:t xml:space="preserve">S podpisom soglašam, da so idejne rešitve avtorsko delo in na organizatorja natečaja (Slovensko društvo za odnose z javnostmi, Tivolska 50, 1000 Ljubljana) prenašam vse materialne avtorske pravice na idejnih rešitev iz 22. člena Zakona o avtorskih in sorodnih pravicah (pravico reproduciranja, pravico javnega izvajanja, pravico javnega prenašanja, pravico javnega predvajanja s fonogrami in </w:t>
      </w:r>
      <w:proofErr w:type="spellStart"/>
      <w:r w:rsidRPr="003B3423">
        <w:rPr>
          <w:rFonts w:ascii="Times New Roman" w:hAnsi="Times New Roman" w:cs="Times New Roman"/>
          <w:color w:val="000000"/>
          <w:szCs w:val="22"/>
          <w:lang w:val="sl-SI"/>
        </w:rPr>
        <w:t>videogrami</w:t>
      </w:r>
      <w:proofErr w:type="spellEnd"/>
      <w:r w:rsidRPr="003B3423">
        <w:rPr>
          <w:rFonts w:ascii="Times New Roman" w:hAnsi="Times New Roman" w:cs="Times New Roman"/>
          <w:color w:val="000000"/>
          <w:szCs w:val="22"/>
          <w:lang w:val="sl-SI"/>
        </w:rPr>
        <w:t xml:space="preserve">, pravico javnega prikazovanja, pravico radiodifuznega oddajanja, pravico radiodifuzne </w:t>
      </w:r>
      <w:proofErr w:type="spellStart"/>
      <w:r w:rsidRPr="003B3423">
        <w:rPr>
          <w:rFonts w:ascii="Times New Roman" w:hAnsi="Times New Roman" w:cs="Times New Roman"/>
          <w:color w:val="000000"/>
          <w:szCs w:val="22"/>
          <w:lang w:val="sl-SI"/>
        </w:rPr>
        <w:t>retransmisije</w:t>
      </w:r>
      <w:proofErr w:type="spellEnd"/>
      <w:r w:rsidRPr="003B3423">
        <w:rPr>
          <w:rFonts w:ascii="Times New Roman" w:hAnsi="Times New Roman" w:cs="Times New Roman"/>
          <w:color w:val="000000"/>
          <w:szCs w:val="22"/>
          <w:lang w:val="sl-SI"/>
        </w:rPr>
        <w:t>, pravico sekundarnega radiodifuznega oddajanja, pravico dajanja na voljo javnosti, pravico predelave, pravico avdiovizualne priredbe, pravico distribuiranja, pravico dajanja v najem) in 113. členu Zakona o avtorski in sorodnih pravicah (pravico reproduciranja sestavnih delov ali celotnega računalniškega programa, pravico prevoda, prilagoditve, priredbe ali kakšne drugačne predelave računalniškega programa ter reproduciranja rezultatov teh predelav, pravico distribuiranja izvirnika računalniškega programa ali njegovih primerkov v katerikoli obliki, vključno z njegovim dajanjem v najem).</w:t>
      </w:r>
    </w:p>
    <w:p w14:paraId="6C96B0EB" w14:textId="77777777" w:rsidR="003B3423" w:rsidRPr="003B3423" w:rsidRDefault="003B3423" w:rsidP="003B3423">
      <w:pPr>
        <w:spacing w:line="360" w:lineRule="auto"/>
        <w:jc w:val="both"/>
        <w:rPr>
          <w:rFonts w:ascii="Times New Roman" w:hAnsi="Times New Roman" w:cs="Times New Roman"/>
          <w:sz w:val="22"/>
          <w:szCs w:val="20"/>
          <w:lang w:val="sl-SI"/>
        </w:rPr>
      </w:pPr>
      <w:r w:rsidRPr="003B3423">
        <w:rPr>
          <w:rFonts w:ascii="Times New Roman" w:hAnsi="Times New Roman" w:cs="Times New Roman"/>
          <w:color w:val="000000"/>
          <w:szCs w:val="22"/>
          <w:lang w:val="sl-SI"/>
        </w:rPr>
        <w:t xml:space="preserve">Idejne rešitve s podpisom postanejo last organizatorja, zato lahko organizator z njim prosto razpolaga. Avtorji obdržijo na avtorskem delu, moralne avtorske pravice. </w:t>
      </w:r>
    </w:p>
    <w:p w14:paraId="6C0E1FEE" w14:textId="54446295" w:rsidR="003B3423" w:rsidRDefault="003B3423" w:rsidP="003B3423">
      <w:pPr>
        <w:spacing w:line="360" w:lineRule="auto"/>
        <w:jc w:val="both"/>
        <w:rPr>
          <w:rFonts w:ascii="Times New Roman" w:eastAsia="Times New Roman" w:hAnsi="Times New Roman" w:cs="Times New Roman"/>
          <w:sz w:val="22"/>
          <w:szCs w:val="20"/>
          <w:lang w:val="sl-SI"/>
        </w:rPr>
      </w:pPr>
      <w:r>
        <w:rPr>
          <w:rFonts w:ascii="Times New Roman" w:eastAsia="Times New Roman" w:hAnsi="Times New Roman" w:cs="Times New Roman"/>
          <w:sz w:val="22"/>
          <w:szCs w:val="20"/>
          <w:lang w:val="sl-SI"/>
        </w:rPr>
        <w:br w:type="page"/>
      </w:r>
    </w:p>
    <w:p w14:paraId="0B1D54D1" w14:textId="77777777" w:rsidR="00D21106" w:rsidRDefault="00D21106" w:rsidP="003B3423">
      <w:pPr>
        <w:spacing w:line="360" w:lineRule="auto"/>
        <w:jc w:val="both"/>
        <w:rPr>
          <w:rFonts w:ascii="Times New Roman" w:hAnsi="Times New Roman" w:cs="Times New Roman"/>
          <w:b/>
          <w:color w:val="000000"/>
          <w:szCs w:val="22"/>
          <w:lang w:val="sl-SI"/>
        </w:rPr>
      </w:pPr>
    </w:p>
    <w:p w14:paraId="74EBD156"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Naslov komunikacijske rešitve:</w:t>
      </w:r>
    </w:p>
    <w:p w14:paraId="23E5751A" w14:textId="31038589" w:rsidR="003B3423" w:rsidRPr="003B3423" w:rsidRDefault="003B3423" w:rsidP="003B3423">
      <w:pPr>
        <w:spacing w:line="360" w:lineRule="auto"/>
        <w:jc w:val="both"/>
        <w:rPr>
          <w:rFonts w:ascii="Times New Roman" w:hAnsi="Times New Roman" w:cs="Times New Roman"/>
          <w:b/>
          <w:sz w:val="22"/>
          <w:szCs w:val="20"/>
          <w:lang w:val="sl-SI"/>
        </w:rPr>
      </w:pPr>
    </w:p>
    <w:p w14:paraId="34CA3053" w14:textId="77777777" w:rsidR="003B3423" w:rsidRDefault="003B3423" w:rsidP="003B3423">
      <w:pPr>
        <w:spacing w:line="360" w:lineRule="auto"/>
        <w:jc w:val="both"/>
        <w:rPr>
          <w:rFonts w:ascii="Times New Roman" w:hAnsi="Times New Roman" w:cs="Times New Roman"/>
          <w:b/>
          <w:color w:val="000000"/>
          <w:szCs w:val="22"/>
          <w:lang w:val="sl-SI"/>
        </w:rPr>
      </w:pPr>
      <w:r w:rsidRPr="003B3423">
        <w:rPr>
          <w:rFonts w:ascii="Times New Roman" w:hAnsi="Times New Roman" w:cs="Times New Roman"/>
          <w:b/>
          <w:color w:val="000000"/>
          <w:szCs w:val="22"/>
          <w:lang w:val="sl-SI"/>
        </w:rPr>
        <w:t xml:space="preserve"> </w:t>
      </w:r>
    </w:p>
    <w:p w14:paraId="669C1B86" w14:textId="77777777" w:rsidR="001D657C" w:rsidRPr="003B3423" w:rsidRDefault="001D657C" w:rsidP="003B3423">
      <w:pPr>
        <w:spacing w:line="360" w:lineRule="auto"/>
        <w:jc w:val="both"/>
        <w:rPr>
          <w:rFonts w:ascii="Times New Roman" w:hAnsi="Times New Roman" w:cs="Times New Roman"/>
          <w:b/>
          <w:sz w:val="22"/>
          <w:szCs w:val="20"/>
          <w:lang w:val="sl-SI"/>
        </w:rPr>
      </w:pPr>
    </w:p>
    <w:p w14:paraId="4BACBDBD"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Ime in priimek:</w:t>
      </w:r>
    </w:p>
    <w:p w14:paraId="3CF7D07B"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 xml:space="preserve">Naslov (ulica, pošta, kraj): </w:t>
      </w:r>
    </w:p>
    <w:p w14:paraId="0A05C9D7"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E-pošta:</w:t>
      </w:r>
    </w:p>
    <w:p w14:paraId="1B1CF7B4"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Telefon:</w:t>
      </w:r>
    </w:p>
    <w:p w14:paraId="41576984" w14:textId="77777777" w:rsidR="003B3423" w:rsidRPr="003B3423" w:rsidRDefault="003B3423" w:rsidP="003B3423">
      <w:pPr>
        <w:spacing w:line="360" w:lineRule="auto"/>
        <w:jc w:val="both"/>
        <w:rPr>
          <w:rFonts w:ascii="Times New Roman" w:hAnsi="Times New Roman" w:cs="Times New Roman"/>
          <w:b/>
          <w:sz w:val="22"/>
          <w:szCs w:val="20"/>
          <w:lang w:val="sl-SI"/>
        </w:rPr>
      </w:pPr>
      <w:r w:rsidRPr="003B3423">
        <w:rPr>
          <w:rFonts w:ascii="Times New Roman" w:hAnsi="Times New Roman" w:cs="Times New Roman"/>
          <w:b/>
          <w:color w:val="000000"/>
          <w:szCs w:val="22"/>
          <w:lang w:val="sl-SI"/>
        </w:rPr>
        <w:t xml:space="preserve"> </w:t>
      </w:r>
    </w:p>
    <w:p w14:paraId="26047AD3" w14:textId="77777777" w:rsidR="00B65D45" w:rsidRPr="003B3423" w:rsidRDefault="003B3423" w:rsidP="00B65D45">
      <w:pPr>
        <w:spacing w:line="360" w:lineRule="auto"/>
        <w:jc w:val="both"/>
        <w:rPr>
          <w:rFonts w:ascii="Times New Roman" w:hAnsi="Times New Roman" w:cs="Times New Roman"/>
          <w:sz w:val="22"/>
          <w:szCs w:val="20"/>
          <w:lang w:val="sl-SI"/>
        </w:rPr>
      </w:pPr>
      <w:r w:rsidRPr="003B3423">
        <w:rPr>
          <w:rFonts w:ascii="Times New Roman" w:hAnsi="Times New Roman" w:cs="Times New Roman"/>
          <w:b/>
          <w:color w:val="000000"/>
          <w:szCs w:val="22"/>
          <w:lang w:val="sl-SI"/>
        </w:rPr>
        <w:t>Podpis</w:t>
      </w:r>
      <w:r w:rsidR="00D21106">
        <w:rPr>
          <w:rFonts w:ascii="Times New Roman" w:hAnsi="Times New Roman" w:cs="Times New Roman"/>
          <w:b/>
          <w:color w:val="000000"/>
          <w:szCs w:val="22"/>
          <w:lang w:val="sl-SI"/>
        </w:rPr>
        <w:t>:</w:t>
      </w:r>
      <w:r w:rsidR="00B65D45">
        <w:rPr>
          <w:rFonts w:ascii="Times New Roman" w:hAnsi="Times New Roman" w:cs="Times New Roman"/>
          <w:b/>
          <w:color w:val="000000"/>
          <w:szCs w:val="22"/>
          <w:lang w:val="sl-SI"/>
        </w:rPr>
        <w:t xml:space="preserve"> </w:t>
      </w:r>
      <w:r w:rsidR="00B65D45" w:rsidRPr="00D21106">
        <w:rPr>
          <w:rFonts w:ascii="Times New Roman" w:hAnsi="Times New Roman" w:cs="Times New Roman"/>
          <w:color w:val="000000"/>
          <w:szCs w:val="22"/>
          <w:lang w:val="sl-SI"/>
        </w:rPr>
        <w:t>(s podpisom soglašam, da se strinjam z zgoraj navedenimi pogoji sodelovanja</w:t>
      </w:r>
      <w:r w:rsidR="00B65D45">
        <w:rPr>
          <w:rFonts w:ascii="Times New Roman" w:hAnsi="Times New Roman" w:cs="Times New Roman"/>
          <w:color w:val="000000"/>
          <w:szCs w:val="22"/>
          <w:lang w:val="sl-SI"/>
        </w:rPr>
        <w:t>)</w:t>
      </w:r>
    </w:p>
    <w:p w14:paraId="5EB561F6" w14:textId="619180BB" w:rsidR="00D21106" w:rsidRDefault="00D21106" w:rsidP="003B3423">
      <w:pPr>
        <w:spacing w:line="360" w:lineRule="auto"/>
        <w:jc w:val="both"/>
        <w:rPr>
          <w:rFonts w:ascii="Times New Roman" w:hAnsi="Times New Roman" w:cs="Times New Roman"/>
          <w:b/>
          <w:color w:val="000000"/>
          <w:szCs w:val="22"/>
          <w:lang w:val="sl-SI"/>
        </w:rPr>
      </w:pPr>
    </w:p>
    <w:p w14:paraId="02571B4A" w14:textId="77777777" w:rsidR="00D21106" w:rsidRDefault="00D21106" w:rsidP="003B3423">
      <w:pPr>
        <w:spacing w:line="360" w:lineRule="auto"/>
        <w:jc w:val="both"/>
        <w:rPr>
          <w:rFonts w:ascii="Times New Roman" w:hAnsi="Times New Roman" w:cs="Times New Roman"/>
          <w:b/>
          <w:color w:val="000000"/>
          <w:szCs w:val="22"/>
          <w:lang w:val="sl-SI"/>
        </w:rPr>
      </w:pPr>
    </w:p>
    <w:p w14:paraId="4701547D" w14:textId="77777777" w:rsidR="001D657C" w:rsidRDefault="001D657C" w:rsidP="003B3423">
      <w:pPr>
        <w:spacing w:line="360" w:lineRule="auto"/>
        <w:jc w:val="both"/>
        <w:rPr>
          <w:rFonts w:ascii="Times New Roman" w:hAnsi="Times New Roman" w:cs="Times New Roman"/>
          <w:b/>
          <w:color w:val="000000"/>
          <w:szCs w:val="22"/>
          <w:lang w:val="sl-SI"/>
        </w:rPr>
      </w:pPr>
    </w:p>
    <w:p w14:paraId="72CA94C0" w14:textId="14E8B1EB" w:rsidR="003B3423" w:rsidRPr="003B3423" w:rsidRDefault="003B3423" w:rsidP="003B3423">
      <w:pPr>
        <w:spacing w:line="360" w:lineRule="auto"/>
        <w:jc w:val="both"/>
        <w:rPr>
          <w:rFonts w:ascii="Times New Roman" w:hAnsi="Times New Roman" w:cs="Times New Roman"/>
          <w:sz w:val="22"/>
          <w:szCs w:val="20"/>
          <w:lang w:val="sl-SI"/>
        </w:rPr>
      </w:pPr>
    </w:p>
    <w:p w14:paraId="2C9B8760" w14:textId="77777777" w:rsidR="003B3423" w:rsidRDefault="003B3423" w:rsidP="003B3423">
      <w:pPr>
        <w:spacing w:line="360" w:lineRule="auto"/>
        <w:jc w:val="both"/>
        <w:rPr>
          <w:rFonts w:ascii="Times New Roman" w:hAnsi="Times New Roman" w:cs="Times New Roman"/>
          <w:b/>
          <w:color w:val="000000"/>
          <w:szCs w:val="22"/>
          <w:lang w:val="sl-SI"/>
        </w:rPr>
      </w:pPr>
      <w:r w:rsidRPr="003B3423">
        <w:rPr>
          <w:rFonts w:ascii="Times New Roman" w:hAnsi="Times New Roman" w:cs="Times New Roman"/>
          <w:b/>
          <w:color w:val="000000"/>
          <w:szCs w:val="22"/>
          <w:lang w:val="sl-SI"/>
        </w:rPr>
        <w:t>Kra</w:t>
      </w:r>
      <w:r>
        <w:rPr>
          <w:rFonts w:ascii="Times New Roman" w:hAnsi="Times New Roman" w:cs="Times New Roman"/>
          <w:b/>
          <w:color w:val="000000"/>
          <w:szCs w:val="22"/>
          <w:lang w:val="sl-SI"/>
        </w:rPr>
        <w:t xml:space="preserve">j in datum: </w:t>
      </w:r>
    </w:p>
    <w:p w14:paraId="45A6CD27" w14:textId="7F4B80A2" w:rsidR="003B3423" w:rsidRDefault="003B3423" w:rsidP="003B3423">
      <w:pPr>
        <w:spacing w:line="360" w:lineRule="auto"/>
        <w:jc w:val="both"/>
        <w:rPr>
          <w:rFonts w:ascii="Times New Roman" w:hAnsi="Times New Roman" w:cs="Times New Roman"/>
          <w:b/>
          <w:color w:val="000000"/>
          <w:szCs w:val="22"/>
          <w:lang w:val="sl-SI"/>
        </w:rPr>
      </w:pPr>
    </w:p>
    <w:p w14:paraId="7D2EEC97" w14:textId="77777777" w:rsidR="00D21106" w:rsidRDefault="00D21106" w:rsidP="003B3423">
      <w:pPr>
        <w:spacing w:line="360" w:lineRule="auto"/>
        <w:jc w:val="both"/>
        <w:rPr>
          <w:rFonts w:ascii="Times New Roman" w:hAnsi="Times New Roman" w:cs="Times New Roman"/>
          <w:b/>
          <w:color w:val="000000"/>
          <w:szCs w:val="22"/>
          <w:lang w:val="sl-SI"/>
        </w:rPr>
      </w:pPr>
    </w:p>
    <w:p w14:paraId="19132923" w14:textId="77777777" w:rsidR="001D657C" w:rsidRDefault="001D657C" w:rsidP="003B3423">
      <w:pPr>
        <w:spacing w:line="360" w:lineRule="auto"/>
        <w:jc w:val="both"/>
        <w:rPr>
          <w:rFonts w:ascii="Times New Roman" w:hAnsi="Times New Roman" w:cs="Times New Roman"/>
          <w:b/>
          <w:color w:val="000000"/>
          <w:szCs w:val="22"/>
          <w:lang w:val="sl-SI"/>
        </w:rPr>
      </w:pPr>
    </w:p>
    <w:p w14:paraId="0F1DE282" w14:textId="77777777" w:rsidR="001D657C" w:rsidRDefault="001D657C" w:rsidP="003B3423">
      <w:pPr>
        <w:spacing w:line="360" w:lineRule="auto"/>
        <w:jc w:val="both"/>
        <w:rPr>
          <w:rFonts w:ascii="Times New Roman" w:hAnsi="Times New Roman" w:cs="Times New Roman"/>
          <w:b/>
          <w:color w:val="000000"/>
          <w:szCs w:val="22"/>
          <w:lang w:val="sl-SI"/>
        </w:rPr>
      </w:pPr>
    </w:p>
    <w:p w14:paraId="088750F3" w14:textId="77777777" w:rsidR="001D657C" w:rsidRDefault="001D657C" w:rsidP="003B3423">
      <w:pPr>
        <w:spacing w:line="360" w:lineRule="auto"/>
        <w:jc w:val="both"/>
        <w:rPr>
          <w:rFonts w:ascii="Times New Roman" w:hAnsi="Times New Roman" w:cs="Times New Roman"/>
          <w:b/>
          <w:color w:val="000000"/>
          <w:szCs w:val="22"/>
          <w:lang w:val="sl-SI"/>
        </w:rPr>
      </w:pPr>
    </w:p>
    <w:p w14:paraId="2D3F149D" w14:textId="606BE881" w:rsidR="00D21106" w:rsidRDefault="00D21106" w:rsidP="003B3423">
      <w:pPr>
        <w:spacing w:line="360" w:lineRule="auto"/>
        <w:jc w:val="both"/>
        <w:rPr>
          <w:rFonts w:ascii="Times New Roman" w:hAnsi="Times New Roman" w:cs="Times New Roman"/>
          <w:b/>
          <w:color w:val="000000"/>
          <w:szCs w:val="22"/>
          <w:lang w:val="sl-SI"/>
        </w:rPr>
      </w:pPr>
      <w:r>
        <w:rPr>
          <w:rFonts w:ascii="Times New Roman" w:hAnsi="Times New Roman" w:cs="Times New Roman"/>
          <w:b/>
          <w:color w:val="000000"/>
          <w:szCs w:val="22"/>
          <w:lang w:val="sl-SI"/>
        </w:rPr>
        <w:t>OPOZORILO</w:t>
      </w:r>
    </w:p>
    <w:p w14:paraId="68069AC2" w14:textId="33722F7F" w:rsidR="00D21106" w:rsidRDefault="00D21106" w:rsidP="003B3423">
      <w:pPr>
        <w:spacing w:line="360" w:lineRule="auto"/>
        <w:jc w:val="both"/>
        <w:rPr>
          <w:rFonts w:ascii="Times New Roman" w:hAnsi="Times New Roman" w:cs="Times New Roman"/>
          <w:lang w:val="sl-SI"/>
        </w:rPr>
      </w:pPr>
      <w:r>
        <w:rPr>
          <w:rFonts w:ascii="Times New Roman" w:hAnsi="Times New Roman" w:cs="Times New Roman"/>
          <w:lang w:val="sl-SI"/>
        </w:rPr>
        <w:t xml:space="preserve">Za veljavno prijavo je potrebno oddati podpisano prijavnico za </w:t>
      </w:r>
      <w:r w:rsidRPr="00D21106">
        <w:rPr>
          <w:rFonts w:ascii="Times New Roman" w:hAnsi="Times New Roman" w:cs="Times New Roman"/>
          <w:b/>
          <w:lang w:val="sl-SI"/>
        </w:rPr>
        <w:t>vsakega člana</w:t>
      </w:r>
      <w:r>
        <w:rPr>
          <w:rFonts w:ascii="Times New Roman" w:hAnsi="Times New Roman" w:cs="Times New Roman"/>
          <w:lang w:val="sl-SI"/>
        </w:rPr>
        <w:t xml:space="preserve"> sodelujoče </w:t>
      </w:r>
      <w:r w:rsidRPr="00D21106">
        <w:rPr>
          <w:rFonts w:ascii="Times New Roman" w:hAnsi="Times New Roman" w:cs="Times New Roman"/>
          <w:lang w:val="sl-SI"/>
        </w:rPr>
        <w:t xml:space="preserve">skupine na študentskem natečaju </w:t>
      </w:r>
      <w:r w:rsidRPr="00D21106">
        <w:rPr>
          <w:rFonts w:ascii="Times New Roman" w:hAnsi="Times New Roman" w:cs="Times New Roman"/>
          <w:color w:val="000000"/>
          <w:lang w:val="sl-SI"/>
        </w:rPr>
        <w:t>»</w:t>
      </w:r>
      <w:r w:rsidRPr="00D21106">
        <w:rPr>
          <w:rFonts w:ascii="Times New Roman" w:hAnsi="Times New Roman" w:cs="Times New Roman"/>
          <w:bCs/>
          <w:color w:val="000000"/>
          <w:lang w:val="sl-SI"/>
        </w:rPr>
        <w:t>INKUBATOR PRILOŽNOSTI 20</w:t>
      </w:r>
      <w:r w:rsidR="00CC5999">
        <w:rPr>
          <w:rFonts w:ascii="Times New Roman" w:hAnsi="Times New Roman" w:cs="Times New Roman"/>
          <w:bCs/>
          <w:color w:val="000000"/>
          <w:lang w:val="sl-SI"/>
        </w:rPr>
        <w:t>21</w:t>
      </w:r>
      <w:r w:rsidRPr="00D21106">
        <w:rPr>
          <w:rFonts w:ascii="Times New Roman" w:hAnsi="Times New Roman" w:cs="Times New Roman"/>
          <w:color w:val="000000"/>
          <w:lang w:val="sl-SI"/>
        </w:rPr>
        <w:t>«</w:t>
      </w:r>
      <w:r>
        <w:rPr>
          <w:rFonts w:ascii="Times New Roman" w:hAnsi="Times New Roman" w:cs="Times New Roman"/>
          <w:lang w:val="sl-SI"/>
        </w:rPr>
        <w:t>.</w:t>
      </w:r>
    </w:p>
    <w:p w14:paraId="0DDD1ECF" w14:textId="77777777" w:rsidR="00D21106" w:rsidRPr="003B3423" w:rsidRDefault="00D21106" w:rsidP="003B3423">
      <w:pPr>
        <w:spacing w:line="360" w:lineRule="auto"/>
        <w:jc w:val="both"/>
        <w:rPr>
          <w:rFonts w:ascii="Times New Roman" w:hAnsi="Times New Roman" w:cs="Times New Roman"/>
          <w:lang w:val="sl-SI"/>
        </w:rPr>
      </w:pPr>
    </w:p>
    <w:p w14:paraId="67B4EEE1" w14:textId="19A74C9F" w:rsidR="006424E3" w:rsidRPr="00FD08C1" w:rsidRDefault="003B3423" w:rsidP="00FD08C1">
      <w:pPr>
        <w:spacing w:line="360" w:lineRule="auto"/>
        <w:jc w:val="both"/>
        <w:rPr>
          <w:rFonts w:ascii="Times New Roman" w:hAnsi="Times New Roman" w:cs="Times New Roman"/>
          <w:sz w:val="22"/>
          <w:szCs w:val="20"/>
          <w:lang w:val="sl-SI"/>
        </w:rPr>
      </w:pPr>
      <w:r w:rsidRPr="003B3423">
        <w:rPr>
          <w:rFonts w:ascii="Times New Roman" w:hAnsi="Times New Roman" w:cs="Times New Roman"/>
          <w:color w:val="000000"/>
          <w:szCs w:val="22"/>
          <w:lang w:val="sl-SI"/>
        </w:rPr>
        <w:t>Prijavo s pripisom ''Prijava INKUBATOR PRILOŽNOSTI 20</w:t>
      </w:r>
      <w:r w:rsidR="008E2132">
        <w:rPr>
          <w:rFonts w:ascii="Times New Roman" w:hAnsi="Times New Roman" w:cs="Times New Roman"/>
          <w:color w:val="000000"/>
          <w:szCs w:val="22"/>
          <w:lang w:val="en-SI"/>
        </w:rPr>
        <w:t>21</w:t>
      </w:r>
      <w:r w:rsidRPr="003B3423">
        <w:rPr>
          <w:rFonts w:ascii="Times New Roman" w:hAnsi="Times New Roman" w:cs="Times New Roman"/>
          <w:color w:val="000000"/>
          <w:szCs w:val="22"/>
          <w:lang w:val="sl-SI"/>
        </w:rPr>
        <w:t>'' pošljite izpolnjeno in podpisano na elektronski na</w:t>
      </w:r>
      <w:r w:rsidR="00956DAC">
        <w:rPr>
          <w:rFonts w:ascii="Times New Roman" w:hAnsi="Times New Roman" w:cs="Times New Roman"/>
          <w:color w:val="000000"/>
          <w:szCs w:val="22"/>
          <w:lang w:val="sl-SI"/>
        </w:rPr>
        <w:t xml:space="preserve">slov prss@piar.si do vključno </w:t>
      </w:r>
      <w:r w:rsidR="00CC5999">
        <w:rPr>
          <w:rFonts w:ascii="Times New Roman" w:hAnsi="Times New Roman" w:cs="Times New Roman"/>
          <w:color w:val="000000"/>
          <w:szCs w:val="22"/>
          <w:lang w:val="sl-SI"/>
        </w:rPr>
        <w:t>3</w:t>
      </w:r>
      <w:r w:rsidRPr="003B3423">
        <w:rPr>
          <w:rFonts w:ascii="Times New Roman" w:hAnsi="Times New Roman" w:cs="Times New Roman"/>
          <w:color w:val="000000"/>
          <w:szCs w:val="22"/>
          <w:lang w:val="sl-SI"/>
        </w:rPr>
        <w:t xml:space="preserve">. </w:t>
      </w:r>
      <w:r w:rsidR="00CC5999">
        <w:rPr>
          <w:rFonts w:ascii="Times New Roman" w:hAnsi="Times New Roman" w:cs="Times New Roman"/>
          <w:color w:val="000000"/>
          <w:szCs w:val="22"/>
          <w:lang w:val="sl-SI"/>
        </w:rPr>
        <w:t>5</w:t>
      </w:r>
      <w:r w:rsidRPr="003B3423">
        <w:rPr>
          <w:rFonts w:ascii="Times New Roman" w:hAnsi="Times New Roman" w:cs="Times New Roman"/>
          <w:color w:val="000000"/>
          <w:szCs w:val="22"/>
          <w:lang w:val="sl-SI"/>
        </w:rPr>
        <w:t>. 20</w:t>
      </w:r>
      <w:r w:rsidR="00CC5999">
        <w:rPr>
          <w:rFonts w:ascii="Times New Roman" w:hAnsi="Times New Roman" w:cs="Times New Roman"/>
          <w:color w:val="000000"/>
          <w:szCs w:val="22"/>
          <w:lang w:val="sl-SI"/>
        </w:rPr>
        <w:t>21</w:t>
      </w:r>
      <w:r w:rsidRPr="003B3423">
        <w:rPr>
          <w:rFonts w:ascii="Times New Roman" w:hAnsi="Times New Roman" w:cs="Times New Roman"/>
          <w:color w:val="000000"/>
          <w:szCs w:val="22"/>
          <w:lang w:val="sl-SI"/>
        </w:rPr>
        <w:t>.</w:t>
      </w:r>
    </w:p>
    <w:sectPr w:rsidR="006424E3" w:rsidRPr="00FD08C1" w:rsidSect="009503D9">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A2B54" w14:textId="77777777" w:rsidR="009669EE" w:rsidRDefault="009669EE" w:rsidP="002D4168">
      <w:r>
        <w:separator/>
      </w:r>
    </w:p>
  </w:endnote>
  <w:endnote w:type="continuationSeparator" w:id="0">
    <w:p w14:paraId="3BDE6969" w14:textId="77777777" w:rsidR="009669EE" w:rsidRDefault="009669EE" w:rsidP="002D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F360" w14:textId="77777777" w:rsidR="00D21106" w:rsidRPr="005D1D65" w:rsidRDefault="00D21106" w:rsidP="004251E8">
    <w:pPr>
      <w:pStyle w:val="Noga"/>
      <w:tabs>
        <w:tab w:val="center" w:pos="4678"/>
        <w:tab w:val="right" w:pos="9356"/>
      </w:tabs>
      <w:rPr>
        <w:rFonts w:ascii="Arial" w:hAnsi="Arial" w:cs="Arial"/>
        <w:color w:val="808080"/>
        <w:sz w:val="16"/>
        <w:szCs w:val="16"/>
        <w:lang w:val="sl-SI"/>
      </w:rPr>
    </w:pPr>
    <w:r w:rsidRPr="005D1D65">
      <w:rPr>
        <w:rFonts w:ascii="Arial" w:hAnsi="Arial" w:cs="Arial"/>
        <w:color w:val="808080"/>
        <w:sz w:val="16"/>
        <w:szCs w:val="16"/>
        <w:lang w:val="sl-SI"/>
      </w:rPr>
      <w:t>Slovensko društvo za odnose z javnostmi</w:t>
    </w:r>
  </w:p>
  <w:p w14:paraId="7DB06909" w14:textId="77777777" w:rsidR="00D21106" w:rsidRPr="005D1D65" w:rsidRDefault="00D21106" w:rsidP="004251E8">
    <w:pPr>
      <w:pStyle w:val="Noga"/>
      <w:tabs>
        <w:tab w:val="center" w:pos="4678"/>
        <w:tab w:val="right" w:pos="9356"/>
      </w:tabs>
      <w:rPr>
        <w:rFonts w:ascii="Arial" w:hAnsi="Arial" w:cs="Arial"/>
        <w:color w:val="808080"/>
        <w:sz w:val="16"/>
        <w:szCs w:val="16"/>
        <w:lang w:val="sl-SI"/>
      </w:rPr>
    </w:pPr>
    <w:r w:rsidRPr="005D1D65">
      <w:rPr>
        <w:rFonts w:ascii="Arial" w:hAnsi="Arial" w:cs="Arial"/>
        <w:color w:val="808080"/>
        <w:sz w:val="16"/>
        <w:szCs w:val="16"/>
        <w:lang w:val="sl-SI"/>
      </w:rPr>
      <w:t>Tivolska 50</w:t>
    </w:r>
  </w:p>
  <w:p w14:paraId="3526D532" w14:textId="411D3C9B" w:rsidR="00D21106" w:rsidRPr="004251E8" w:rsidRDefault="00D21106" w:rsidP="004251E8">
    <w:pPr>
      <w:pStyle w:val="Noga"/>
      <w:tabs>
        <w:tab w:val="center" w:pos="4678"/>
        <w:tab w:val="right" w:pos="9356"/>
      </w:tabs>
      <w:rPr>
        <w:rFonts w:ascii="Arial" w:hAnsi="Arial" w:cs="Arial"/>
        <w:sz w:val="16"/>
        <w:szCs w:val="16"/>
        <w:lang w:val="sl-SI"/>
      </w:rPr>
    </w:pPr>
    <w:r w:rsidRPr="005D1D65">
      <w:rPr>
        <w:rFonts w:ascii="Arial" w:hAnsi="Arial" w:cs="Arial"/>
        <w:color w:val="808080"/>
        <w:sz w:val="16"/>
        <w:szCs w:val="16"/>
        <w:lang w:val="sl-SI"/>
      </w:rPr>
      <w:t>1000 Ljubljana</w:t>
    </w:r>
    <w:r w:rsidRPr="005D1D65">
      <w:rPr>
        <w:rFonts w:ascii="Arial" w:hAnsi="Arial" w:cs="Arial"/>
        <w:color w:val="808080"/>
        <w:sz w:val="16"/>
        <w:szCs w:val="16"/>
        <w:lang w:val="sl-SI"/>
      </w:rPr>
      <w:tab/>
    </w:r>
    <w:r w:rsidRPr="005D1D65">
      <w:rPr>
        <w:rFonts w:ascii="Arial" w:hAnsi="Arial" w:cs="Arial"/>
        <w:sz w:val="16"/>
        <w:szCs w:val="16"/>
        <w:lang w:val="sl-SI"/>
      </w:rPr>
      <w:t xml:space="preserve">                      </w:t>
    </w:r>
    <w:r>
      <w:rPr>
        <w:rFonts w:ascii="Arial" w:hAnsi="Arial" w:cs="Arial"/>
        <w:sz w:val="16"/>
        <w:szCs w:val="16"/>
        <w:lang w:val="sl-SI"/>
      </w:rPr>
      <w:t xml:space="preserve">                                           </w:t>
    </w:r>
    <w:r w:rsidRPr="005D1D65">
      <w:rPr>
        <w:rFonts w:ascii="Arial" w:hAnsi="Arial" w:cs="Arial"/>
        <w:sz w:val="16"/>
        <w:szCs w:val="16"/>
        <w:lang w:val="sl-SI"/>
      </w:rPr>
      <w:t xml:space="preserve"> </w:t>
    </w:r>
    <w:hyperlink r:id="rId1" w:history="1">
      <w:r w:rsidRPr="005D1D65">
        <w:rPr>
          <w:rStyle w:val="Hiperpovezava"/>
          <w:rFonts w:ascii="Arial" w:hAnsi="Arial" w:cs="Arial"/>
          <w:sz w:val="16"/>
          <w:szCs w:val="16"/>
          <w:lang w:val="sl-SI"/>
        </w:rPr>
        <w:t>www.piar.si</w:t>
      </w:r>
    </w:hyperlink>
    <w:r w:rsidRPr="005D1D65">
      <w:rPr>
        <w:rFonts w:ascii="Arial" w:hAnsi="Arial" w:cs="Arial"/>
        <w:sz w:val="16"/>
        <w:szCs w:val="16"/>
        <w:lang w:val="sl-SI"/>
      </w:rPr>
      <w:t xml:space="preserve">  </w:t>
    </w:r>
    <w:r w:rsidRPr="005D1D65">
      <w:rPr>
        <w:rFonts w:ascii="Arial" w:hAnsi="Arial" w:cs="Arial"/>
        <w:color w:val="808080"/>
        <w:sz w:val="16"/>
        <w:szCs w:val="16"/>
        <w:lang w:val="sl-SI"/>
      </w:rPr>
      <w:t xml:space="preserve"> |</w:t>
    </w:r>
    <w:r w:rsidRPr="005D1D65">
      <w:rPr>
        <w:rFonts w:ascii="Arial" w:hAnsi="Arial" w:cs="Arial"/>
        <w:sz w:val="16"/>
        <w:szCs w:val="16"/>
        <w:lang w:val="sl-SI"/>
      </w:rPr>
      <w:t xml:space="preserve">   </w:t>
    </w:r>
    <w:hyperlink r:id="rId2" w:history="1">
      <w:r w:rsidRPr="005D1D65">
        <w:rPr>
          <w:rStyle w:val="Hiperpovezava"/>
          <w:rFonts w:ascii="Arial" w:hAnsi="Arial" w:cs="Arial"/>
          <w:sz w:val="16"/>
          <w:szCs w:val="16"/>
          <w:lang w:val="sl-SI"/>
        </w:rPr>
        <w:t>prss@piar.si</w:t>
      </w:r>
    </w:hyperlink>
    <w:r w:rsidRPr="005D1D65">
      <w:rPr>
        <w:rFonts w:ascii="Arial" w:hAnsi="Arial" w:cs="Arial"/>
        <w:sz w:val="16"/>
        <w:szCs w:val="16"/>
        <w:lang w:val="sl-SI"/>
      </w:rPr>
      <w:t xml:space="preserve">   </w:t>
    </w:r>
    <w:r w:rsidRPr="005D1D65">
      <w:rPr>
        <w:rFonts w:ascii="Arial" w:hAnsi="Arial" w:cs="Arial"/>
        <w:color w:val="808080"/>
        <w:sz w:val="16"/>
        <w:szCs w:val="16"/>
        <w:lang w:val="sl-SI"/>
      </w:rPr>
      <w:t>|   030 313 500   |</w:t>
    </w:r>
    <w:r w:rsidRPr="005D1D65">
      <w:rPr>
        <w:rFonts w:ascii="Arial" w:hAnsi="Arial" w:cs="Arial"/>
        <w:sz w:val="16"/>
        <w:szCs w:val="16"/>
        <w:lang w:val="sl-SI"/>
      </w:rPr>
      <w:t xml:space="preserve">   </w:t>
    </w:r>
    <w:hyperlink r:id="rId3" w:history="1">
      <w:r w:rsidRPr="005D1D65">
        <w:rPr>
          <w:rStyle w:val="Hiperpovezava"/>
          <w:rFonts w:ascii="Arial" w:hAnsi="Arial" w:cs="Arial"/>
          <w:sz w:val="16"/>
          <w:szCs w:val="16"/>
          <w:lang w:val="sl-SI"/>
        </w:rPr>
        <w:t>Facebook</w:t>
      </w:r>
    </w:hyperlink>
    <w:r w:rsidRPr="005D1D65">
      <w:rPr>
        <w:rFonts w:ascii="Arial" w:hAnsi="Arial" w:cs="Arial"/>
        <w:sz w:val="16"/>
        <w:szCs w:val="16"/>
        <w:lang w:val="sl-SI"/>
      </w:rPr>
      <w:t xml:space="preserve">  </w:t>
    </w:r>
    <w:r w:rsidRPr="005D1D65">
      <w:rPr>
        <w:rFonts w:ascii="Arial" w:hAnsi="Arial" w:cs="Arial"/>
        <w:color w:val="808080"/>
        <w:sz w:val="16"/>
        <w:szCs w:val="16"/>
        <w:lang w:val="sl-SI"/>
      </w:rPr>
      <w:t xml:space="preserve"> |   </w:t>
    </w:r>
    <w:hyperlink r:id="rId4" w:history="1">
      <w:proofErr w:type="spellStart"/>
      <w:r w:rsidRPr="005D1D65">
        <w:rPr>
          <w:rStyle w:val="Hiperpovezava"/>
          <w:rFonts w:ascii="Arial" w:hAnsi="Arial" w:cs="Arial"/>
          <w:sz w:val="16"/>
          <w:szCs w:val="16"/>
          <w:lang w:val="sl-SI"/>
        </w:rPr>
        <w:t>Twitter</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BB53" w14:textId="77777777" w:rsidR="009669EE" w:rsidRDefault="009669EE" w:rsidP="002D4168">
      <w:r>
        <w:separator/>
      </w:r>
    </w:p>
  </w:footnote>
  <w:footnote w:type="continuationSeparator" w:id="0">
    <w:p w14:paraId="0A052101" w14:textId="77777777" w:rsidR="009669EE" w:rsidRDefault="009669EE" w:rsidP="002D4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9DB3" w14:textId="14BB19A7" w:rsidR="00CC5999" w:rsidRPr="00CC5999" w:rsidRDefault="00D21106" w:rsidP="00CC5999">
    <w:pPr>
      <w:rPr>
        <w:rFonts w:ascii="Times New Roman" w:eastAsia="Times New Roman" w:hAnsi="Times New Roman" w:cs="Times New Roman"/>
      </w:rPr>
    </w:pPr>
    <w:r w:rsidRPr="00CF3DB4">
      <w:rPr>
        <w:rFonts w:ascii="Times New Roman" w:hAnsi="Times New Roman" w:cs="Times New Roman"/>
        <w:noProof/>
        <w:lang w:val="en-GB" w:eastAsia="en-GB"/>
      </w:rPr>
      <w:drawing>
        <wp:anchor distT="0" distB="0" distL="114300" distR="114300" simplePos="0" relativeHeight="251659264" behindDoc="0" locked="0" layoutInCell="1" allowOverlap="1" wp14:anchorId="31AD79E6" wp14:editId="607C9D93">
          <wp:simplePos x="0" y="0"/>
          <wp:positionH relativeFrom="column">
            <wp:posOffset>1600200</wp:posOffset>
          </wp:positionH>
          <wp:positionV relativeFrom="paragraph">
            <wp:posOffset>-106680</wp:posOffset>
          </wp:positionV>
          <wp:extent cx="2399030" cy="137731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rcRect l="6455" r="6455"/>
                  <a:stretch>
                    <a:fillRect/>
                  </a:stretch>
                </pic:blipFill>
                <pic:spPr bwMode="auto">
                  <a:xfrm>
                    <a:off x="0" y="0"/>
                    <a:ext cx="2399030" cy="137731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5999" w:rsidRPr="00CC5999">
      <w:t xml:space="preserve"> </w:t>
    </w:r>
  </w:p>
  <w:p w14:paraId="5E0BD04B" w14:textId="3FA7C3A6" w:rsidR="00D21106" w:rsidRDefault="00CC5999">
    <w:pPr>
      <w:pStyle w:val="Glava"/>
    </w:pPr>
    <w:r w:rsidRPr="00CC5999">
      <w:rPr>
        <w:rFonts w:ascii="Times New Roman" w:eastAsia="Times New Roman" w:hAnsi="Times New Roman" w:cs="Times New Roman"/>
      </w:rPr>
      <w:fldChar w:fldCharType="begin"/>
    </w:r>
    <w:r w:rsidR="008E2132">
      <w:rPr>
        <w:rFonts w:ascii="Times New Roman" w:eastAsia="Times New Roman" w:hAnsi="Times New Roman" w:cs="Times New Roman"/>
      </w:rPr>
      <w:instrText xml:space="preserve"> INCLUDEPICTURE "C:\\var\\folders\\y3\\2w6jn8k5541ccjgyfdfh27k00000gn\\T\\com.microsoft.Word\\WebArchiveCopyPasteTempFiles\\telemach-logo-300x98.png" \* MERGEFORMAT </w:instrText>
    </w:r>
    <w:r w:rsidRPr="00CC5999">
      <w:rPr>
        <w:rFonts w:ascii="Times New Roman" w:eastAsia="Times New Roman" w:hAnsi="Times New Roman" w:cs="Times New Roman"/>
      </w:rPr>
      <w:fldChar w:fldCharType="separate"/>
    </w:r>
    <w:r w:rsidRPr="00CC5999">
      <w:rPr>
        <w:rFonts w:ascii="Times New Roman" w:eastAsia="Times New Roman" w:hAnsi="Times New Roman" w:cs="Times New Roman"/>
        <w:noProof/>
      </w:rPr>
      <w:drawing>
        <wp:inline distT="0" distB="0" distL="0" distR="0" wp14:anchorId="21038D03" wp14:editId="20456F4E">
          <wp:extent cx="1727716" cy="564205"/>
          <wp:effectExtent l="0" t="0" r="0" b="0"/>
          <wp:docPr id="3" name="Picture 3" descr="/var/folders/y3/2w6jn8k5541ccjgyfdfh27k00000gn/T/com.microsoft.Word/WebArchiveCopyPasteTempFiles/telemach-logo-300x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folders/y3/2w6jn8k5541ccjgyfdfh27k00000gn/T/com.microsoft.Word/WebArchiveCopyPasteTempFiles/telemach-logo-300x98.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0542" cy="568393"/>
                  </a:xfrm>
                  <a:prstGeom prst="rect">
                    <a:avLst/>
                  </a:prstGeom>
                  <a:noFill/>
                  <a:ln>
                    <a:noFill/>
                  </a:ln>
                </pic:spPr>
              </pic:pic>
            </a:graphicData>
          </a:graphic>
        </wp:inline>
      </w:drawing>
    </w:r>
    <w:r w:rsidRPr="00CC5999">
      <w:rPr>
        <w:rFonts w:ascii="Times New Roman" w:eastAsia="Times New Roman" w:hAnsi="Times New Roman" w:cs="Times New Roman"/>
      </w:rPr>
      <w:fldChar w:fldCharType="end"/>
    </w:r>
    <w:r w:rsidR="00D21106">
      <w:tab/>
    </w:r>
    <w:r w:rsidR="00D21106">
      <w:tab/>
    </w:r>
    <w:r w:rsidR="00D21106">
      <w:rPr>
        <w:noProof/>
        <w:lang w:val="en-GB" w:eastAsia="en-GB"/>
      </w:rPr>
      <w:drawing>
        <wp:inline distT="0" distB="0" distL="0" distR="0" wp14:anchorId="609EB0D8" wp14:editId="2EFEC404">
          <wp:extent cx="792492" cy="798794"/>
          <wp:effectExtent l="0" t="0" r="0" b="1905"/>
          <wp:docPr id="5" name="Picture 5" descr="Macintosh HD:Users:robert:Desktop:Prss_lo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robert:Desktop:Prss_loo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5891" cy="802220"/>
                  </a:xfrm>
                  <a:prstGeom prst="rect">
                    <a:avLst/>
                  </a:prstGeom>
                  <a:noFill/>
                  <a:ln>
                    <a:noFill/>
                  </a:ln>
                </pic:spPr>
              </pic:pic>
            </a:graphicData>
          </a:graphic>
        </wp:inline>
      </w:drawing>
    </w:r>
    <w:r w:rsidR="00D21106">
      <w:tab/>
    </w:r>
    <w:r w:rsidR="00D211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73663"/>
    <w:multiLevelType w:val="multilevel"/>
    <w:tmpl w:val="3EAA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4976E7"/>
    <w:multiLevelType w:val="hybridMultilevel"/>
    <w:tmpl w:val="8FA2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ED3934"/>
    <w:multiLevelType w:val="multilevel"/>
    <w:tmpl w:val="86AAB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209C8"/>
    <w:multiLevelType w:val="hybridMultilevel"/>
    <w:tmpl w:val="489C05EA"/>
    <w:lvl w:ilvl="0" w:tplc="A93AABFA">
      <w:start w:val="1"/>
      <w:numFmt w:val="decimal"/>
      <w:lvlText w:val="%1."/>
      <w:lvlJc w:val="left"/>
      <w:pPr>
        <w:ind w:left="760" w:hanging="400"/>
      </w:pPr>
      <w:rPr>
        <w:rFonts w:ascii="Arial" w:hAnsi="Arial" w:cs="Arial" w:hint="default"/>
        <w:color w:val="00000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F747BD"/>
    <w:multiLevelType w:val="multilevel"/>
    <w:tmpl w:val="BEBA6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DE2040"/>
    <w:multiLevelType w:val="hybridMultilevel"/>
    <w:tmpl w:val="031A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032F3D"/>
    <w:multiLevelType w:val="hybridMultilevel"/>
    <w:tmpl w:val="FDBC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8713AB"/>
    <w:multiLevelType w:val="multilevel"/>
    <w:tmpl w:val="8768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4820D7E"/>
    <w:multiLevelType w:val="multilevel"/>
    <w:tmpl w:val="8C704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166100"/>
    <w:multiLevelType w:val="multilevel"/>
    <w:tmpl w:val="1B92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8"/>
  </w:num>
  <w:num w:numId="4">
    <w:abstractNumId w:val="5"/>
  </w:num>
  <w:num w:numId="5">
    <w:abstractNumId w:val="9"/>
  </w:num>
  <w:num w:numId="6">
    <w:abstractNumId w:val="2"/>
  </w:num>
  <w:num w:numId="7">
    <w:abstractNumId w:val="4"/>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68"/>
    <w:rsid w:val="00085BE8"/>
    <w:rsid w:val="000944AA"/>
    <w:rsid w:val="001D657C"/>
    <w:rsid w:val="00266010"/>
    <w:rsid w:val="00274694"/>
    <w:rsid w:val="002D4168"/>
    <w:rsid w:val="003B3423"/>
    <w:rsid w:val="003F588C"/>
    <w:rsid w:val="004251E8"/>
    <w:rsid w:val="006424E3"/>
    <w:rsid w:val="00751933"/>
    <w:rsid w:val="007B7E41"/>
    <w:rsid w:val="008336E1"/>
    <w:rsid w:val="008E2132"/>
    <w:rsid w:val="009503D9"/>
    <w:rsid w:val="00956DAC"/>
    <w:rsid w:val="009669EE"/>
    <w:rsid w:val="009763D9"/>
    <w:rsid w:val="00B65D45"/>
    <w:rsid w:val="00C02FA7"/>
    <w:rsid w:val="00C513C5"/>
    <w:rsid w:val="00CC5999"/>
    <w:rsid w:val="00CC7A2C"/>
    <w:rsid w:val="00CF3DB4"/>
    <w:rsid w:val="00D21106"/>
    <w:rsid w:val="00E16A19"/>
    <w:rsid w:val="00E444DA"/>
    <w:rsid w:val="00FD0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8CB91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D4168"/>
    <w:pPr>
      <w:tabs>
        <w:tab w:val="center" w:pos="4320"/>
        <w:tab w:val="right" w:pos="8640"/>
      </w:tabs>
    </w:pPr>
  </w:style>
  <w:style w:type="character" w:customStyle="1" w:styleId="GlavaZnak">
    <w:name w:val="Glava Znak"/>
    <w:basedOn w:val="Privzetapisavaodstavka"/>
    <w:link w:val="Glava"/>
    <w:uiPriority w:val="99"/>
    <w:rsid w:val="002D4168"/>
  </w:style>
  <w:style w:type="paragraph" w:styleId="Noga">
    <w:name w:val="footer"/>
    <w:basedOn w:val="Navaden"/>
    <w:link w:val="NogaZnak"/>
    <w:unhideWhenUsed/>
    <w:rsid w:val="002D4168"/>
    <w:pPr>
      <w:tabs>
        <w:tab w:val="center" w:pos="4320"/>
        <w:tab w:val="right" w:pos="8640"/>
      </w:tabs>
    </w:pPr>
  </w:style>
  <w:style w:type="character" w:customStyle="1" w:styleId="NogaZnak">
    <w:name w:val="Noga Znak"/>
    <w:basedOn w:val="Privzetapisavaodstavka"/>
    <w:link w:val="Noga"/>
    <w:rsid w:val="002D4168"/>
  </w:style>
  <w:style w:type="paragraph" w:styleId="Navadensplet">
    <w:name w:val="Normal (Web)"/>
    <w:basedOn w:val="Navaden"/>
    <w:uiPriority w:val="99"/>
    <w:semiHidden/>
    <w:unhideWhenUsed/>
    <w:rsid w:val="00CF3DB4"/>
    <w:pPr>
      <w:spacing w:before="100" w:beforeAutospacing="1" w:after="100" w:afterAutospacing="1"/>
    </w:pPr>
    <w:rPr>
      <w:rFonts w:ascii="Times" w:hAnsi="Times" w:cs="Times New Roman"/>
      <w:sz w:val="20"/>
      <w:szCs w:val="20"/>
      <w:lang w:val="sl-SI"/>
    </w:rPr>
  </w:style>
  <w:style w:type="character" w:styleId="Hiperpovezava">
    <w:name w:val="Hyperlink"/>
    <w:basedOn w:val="Privzetapisavaodstavka"/>
    <w:unhideWhenUsed/>
    <w:rsid w:val="00CF3DB4"/>
    <w:rPr>
      <w:color w:val="0000FF"/>
      <w:u w:val="single"/>
    </w:rPr>
  </w:style>
  <w:style w:type="paragraph" w:styleId="Odstavekseznama">
    <w:name w:val="List Paragraph"/>
    <w:basedOn w:val="Navaden"/>
    <w:uiPriority w:val="34"/>
    <w:qFormat/>
    <w:rsid w:val="009503D9"/>
    <w:pPr>
      <w:ind w:left="720"/>
      <w:contextualSpacing/>
    </w:pPr>
  </w:style>
  <w:style w:type="paragraph" w:styleId="Telobesedila3">
    <w:name w:val="Body Text 3"/>
    <w:basedOn w:val="Navaden"/>
    <w:link w:val="Telobesedila3Znak"/>
    <w:rsid w:val="006424E3"/>
    <w:pPr>
      <w:spacing w:before="75" w:after="75" w:line="360" w:lineRule="auto"/>
      <w:jc w:val="both"/>
    </w:pPr>
    <w:rPr>
      <w:rFonts w:ascii="Tahoma" w:eastAsia="Times New Roman" w:hAnsi="Tahoma" w:cs="Tahoma"/>
      <w:bCs/>
      <w:color w:val="444444"/>
      <w:sz w:val="18"/>
      <w:lang w:val="pl-PL" w:eastAsia="sl-SI"/>
    </w:rPr>
  </w:style>
  <w:style w:type="character" w:customStyle="1" w:styleId="Telobesedila3Znak">
    <w:name w:val="Telo besedila 3 Znak"/>
    <w:basedOn w:val="Privzetapisavaodstavka"/>
    <w:link w:val="Telobesedila3"/>
    <w:rsid w:val="006424E3"/>
    <w:rPr>
      <w:rFonts w:ascii="Tahoma" w:eastAsia="Times New Roman" w:hAnsi="Tahoma" w:cs="Tahoma"/>
      <w:bCs/>
      <w:color w:val="444444"/>
      <w:sz w:val="18"/>
      <w:lang w:val="pl-PL" w:eastAsia="sl-SI"/>
    </w:rPr>
  </w:style>
  <w:style w:type="character" w:styleId="SledenaHiperpovezava">
    <w:name w:val="FollowedHyperlink"/>
    <w:basedOn w:val="Privzetapisavaodstavka"/>
    <w:uiPriority w:val="99"/>
    <w:semiHidden/>
    <w:unhideWhenUsed/>
    <w:rsid w:val="004251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08010">
      <w:bodyDiv w:val="1"/>
      <w:marLeft w:val="0"/>
      <w:marRight w:val="0"/>
      <w:marTop w:val="0"/>
      <w:marBottom w:val="0"/>
      <w:divBdr>
        <w:top w:val="none" w:sz="0" w:space="0" w:color="auto"/>
        <w:left w:val="none" w:sz="0" w:space="0" w:color="auto"/>
        <w:bottom w:val="none" w:sz="0" w:space="0" w:color="auto"/>
        <w:right w:val="none" w:sz="0" w:space="0" w:color="auto"/>
      </w:divBdr>
    </w:div>
    <w:div w:id="482084169">
      <w:bodyDiv w:val="1"/>
      <w:marLeft w:val="0"/>
      <w:marRight w:val="0"/>
      <w:marTop w:val="0"/>
      <w:marBottom w:val="0"/>
      <w:divBdr>
        <w:top w:val="none" w:sz="0" w:space="0" w:color="auto"/>
        <w:left w:val="none" w:sz="0" w:space="0" w:color="auto"/>
        <w:bottom w:val="none" w:sz="0" w:space="0" w:color="auto"/>
        <w:right w:val="none" w:sz="0" w:space="0" w:color="auto"/>
      </w:divBdr>
    </w:div>
    <w:div w:id="688483775">
      <w:bodyDiv w:val="1"/>
      <w:marLeft w:val="0"/>
      <w:marRight w:val="0"/>
      <w:marTop w:val="0"/>
      <w:marBottom w:val="0"/>
      <w:divBdr>
        <w:top w:val="none" w:sz="0" w:space="0" w:color="auto"/>
        <w:left w:val="none" w:sz="0" w:space="0" w:color="auto"/>
        <w:bottom w:val="none" w:sz="0" w:space="0" w:color="auto"/>
        <w:right w:val="none" w:sz="0" w:space="0" w:color="auto"/>
      </w:divBdr>
    </w:div>
    <w:div w:id="782923479">
      <w:bodyDiv w:val="1"/>
      <w:marLeft w:val="0"/>
      <w:marRight w:val="0"/>
      <w:marTop w:val="0"/>
      <w:marBottom w:val="0"/>
      <w:divBdr>
        <w:top w:val="none" w:sz="0" w:space="0" w:color="auto"/>
        <w:left w:val="none" w:sz="0" w:space="0" w:color="auto"/>
        <w:bottom w:val="none" w:sz="0" w:space="0" w:color="auto"/>
        <w:right w:val="none" w:sz="0" w:space="0" w:color="auto"/>
      </w:divBdr>
    </w:div>
    <w:div w:id="1190409605">
      <w:bodyDiv w:val="1"/>
      <w:marLeft w:val="0"/>
      <w:marRight w:val="0"/>
      <w:marTop w:val="0"/>
      <w:marBottom w:val="0"/>
      <w:divBdr>
        <w:top w:val="none" w:sz="0" w:space="0" w:color="auto"/>
        <w:left w:val="none" w:sz="0" w:space="0" w:color="auto"/>
        <w:bottom w:val="none" w:sz="0" w:space="0" w:color="auto"/>
        <w:right w:val="none" w:sz="0" w:space="0" w:color="auto"/>
      </w:divBdr>
    </w:div>
    <w:div w:id="15243984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slo.prss" TargetMode="External"/><Relationship Id="rId2" Type="http://schemas.openxmlformats.org/officeDocument/2006/relationships/hyperlink" Target="mailto:prss@piar.si" TargetMode="External"/><Relationship Id="rId1" Type="http://schemas.openxmlformats.org/officeDocument/2006/relationships/hyperlink" Target="http://www.piar.si" TargetMode="External"/><Relationship Id="rId4" Type="http://schemas.openxmlformats.org/officeDocument/2006/relationships/hyperlink" Target="https://twitter.com/piarsl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CF2D2-3460-304C-9ACC-F0395D04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284</Words>
  <Characters>1625</Characters>
  <Application>Microsoft Office Word</Application>
  <DocSecurity>0</DocSecurity>
  <Lines>13</Lines>
  <Paragraphs>3</Paragraphs>
  <ScaleCrop>false</ScaleCrop>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Hostnik</dc:creator>
  <cp:keywords/>
  <dc:description/>
  <cp:lastModifiedBy>Lara Mlakar</cp:lastModifiedBy>
  <cp:revision>3</cp:revision>
  <dcterms:created xsi:type="dcterms:W3CDTF">2021-04-19T14:37:00Z</dcterms:created>
  <dcterms:modified xsi:type="dcterms:W3CDTF">2021-04-19T16:43:00Z</dcterms:modified>
</cp:coreProperties>
</file>